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7800CFE3" w14:textId="6C57699B" w:rsidR="00445FF7" w:rsidRDefault="00445FF7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p w14:paraId="707B4163" w14:textId="1C7E097A" w:rsidR="00B76AF0" w:rsidRPr="006A58F8" w:rsidRDefault="00C86E0B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  <w:r w:rsidRPr="00C644AA">
        <w:rPr>
          <w:rFonts w:asciiTheme="majorHAnsi" w:eastAsia="Arial Unicode MS" w:hAnsiTheme="majorHAnsi" w:cstheme="majorHAnsi"/>
          <w:noProof/>
          <w:color w:val="000000" w:themeColor="text1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C30F04E" wp14:editId="2E3A3544">
                <wp:simplePos x="0" y="0"/>
                <wp:positionH relativeFrom="column">
                  <wp:posOffset>-209550</wp:posOffset>
                </wp:positionH>
                <wp:positionV relativeFrom="paragraph">
                  <wp:posOffset>2221230</wp:posOffset>
                </wp:positionV>
                <wp:extent cx="6360795" cy="0"/>
                <wp:effectExtent l="0" t="19050" r="20955" b="19050"/>
                <wp:wrapNone/>
                <wp:docPr id="4" name="Straight Arrow Connector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60795" cy="0"/>
                        </a:xfrm>
                        <a:prstGeom prst="straightConnector1">
                          <a:avLst/>
                        </a:prstGeom>
                        <a:noFill/>
                        <a:ln w="31750">
                          <a:solidFill>
                            <a:sysClr val="windowText" lastClr="000000">
                              <a:lumMod val="100000"/>
                              <a:lumOff val="0"/>
                            </a:sys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DA125DC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" o:spid="_x0000_s1026" type="#_x0000_t32" style="position:absolute;margin-left:-16.5pt;margin-top:174.9pt;width:500.85pt;height: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" strokeweight="2.5pt">
                <v:shadow color="#868686"/>
              </v:shape>
            </w:pict>
          </mc:Fallback>
        </mc:AlternateContent>
      </w: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843"/>
      </w:tblGrid>
      <w:tr w:rsidR="00445FF7" w:rsidRPr="006A58F8" w14:paraId="740EBD59" w14:textId="77777777" w:rsidTr="004E412D">
        <w:trPr>
          <w:trHeight w:val="416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7FE18824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Matematika</w:t>
            </w:r>
            <w:proofErr w:type="spellEnd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Teknik</w:t>
            </w:r>
            <w:proofErr w:type="spellEnd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Lanjut</w:t>
            </w:r>
            <w:proofErr w:type="spellEnd"/>
          </w:p>
        </w:tc>
        <w:tc>
          <w:tcPr>
            <w:tcW w:w="2977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4E412D">
        <w:trPr>
          <w:trHeight w:val="410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49F3E268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I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V</w:t>
            </w:r>
          </w:p>
        </w:tc>
        <w:tc>
          <w:tcPr>
            <w:tcW w:w="1134" w:type="dxa"/>
            <w:vAlign w:val="center"/>
          </w:tcPr>
          <w:p w14:paraId="596C161B" w14:textId="6BC1CDF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Soal 1</w:t>
            </w:r>
          </w:p>
        </w:tc>
        <w:tc>
          <w:tcPr>
            <w:tcW w:w="1843" w:type="dxa"/>
            <w:vAlign w:val="center"/>
          </w:tcPr>
          <w:p w14:paraId="2298FE19" w14:textId="48688225" w:rsidR="00445FF7" w:rsidRPr="004E412D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E412D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6C0BEC">
              <w:rPr>
                <w:rFonts w:ascii="Times New Roman" w:eastAsia="Arial Unicode MS" w:hAnsi="Times New Roman" w:cs="Times New Roman"/>
                <w:sz w:val="24"/>
                <w:szCs w:val="24"/>
              </w:rPr>
              <w:t xml:space="preserve"> </w:t>
            </w:r>
            <w:r w:rsidR="004E412D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</w:tr>
      <w:tr w:rsidR="00445FF7" w:rsidRPr="006A58F8" w14:paraId="0A9319FC" w14:textId="77777777" w:rsidTr="004E412D">
        <w:trPr>
          <w:trHeight w:val="415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3D768EFA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proofErr w:type="spellStart"/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Selasa</w:t>
            </w:r>
            <w:proofErr w:type="spellEnd"/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11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April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06530A84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B200EF" w:rsidRPr="00B200EF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vAlign w:val="center"/>
          </w:tcPr>
          <w:p w14:paraId="61EADFA8" w14:textId="15B03F56" w:rsidR="00445FF7" w:rsidRPr="004E412D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E412D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CPMK 2</w:t>
            </w:r>
            <w:r w:rsidR="004E412D">
              <w:rPr>
                <w:rFonts w:ascii="Times New Roman" w:eastAsia="Arial Unicode MS" w:hAnsi="Times New Roman" w:cs="Times New Roman"/>
                <w:sz w:val="24"/>
                <w:szCs w:val="24"/>
              </w:rPr>
              <w:t>,3</w:t>
            </w:r>
          </w:p>
        </w:tc>
      </w:tr>
      <w:tr w:rsidR="00445FF7" w:rsidRPr="006A58F8" w14:paraId="488110E2" w14:textId="77777777" w:rsidTr="004E412D">
        <w:trPr>
          <w:trHeight w:val="422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4F5FACBB" w:rsidR="00445FF7" w:rsidRPr="00E75719" w:rsidRDefault="00E75719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90 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Menit</w:t>
            </w:r>
            <w:proofErr w:type="spellEnd"/>
          </w:p>
        </w:tc>
        <w:tc>
          <w:tcPr>
            <w:tcW w:w="1134" w:type="dxa"/>
            <w:vAlign w:val="center"/>
          </w:tcPr>
          <w:p w14:paraId="0F456B81" w14:textId="0361FAE8" w:rsidR="00445FF7" w:rsidRPr="00B200EF" w:rsidRDefault="00921571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B200EF" w:rsidRPr="00B200EF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43" w:type="dxa"/>
            <w:vAlign w:val="center"/>
          </w:tcPr>
          <w:p w14:paraId="7539E131" w14:textId="360BBA24" w:rsidR="00445FF7" w:rsidRPr="004E412D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4E412D">
              <w:rPr>
                <w:rFonts w:ascii="Times New Roman" w:eastAsia="Arial Unicode MS" w:hAnsi="Times New Roman" w:cs="Times New Roman"/>
                <w:sz w:val="24"/>
                <w:szCs w:val="24"/>
              </w:rPr>
              <w:t>2,3</w:t>
            </w:r>
          </w:p>
        </w:tc>
      </w:tr>
      <w:tr w:rsidR="00445FF7" w:rsidRPr="006A58F8" w14:paraId="66304004" w14:textId="77777777" w:rsidTr="004E412D">
        <w:trPr>
          <w:trHeight w:val="414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3C55C11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2155732D" w14:textId="61DB7CF6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4E412D">
        <w:trPr>
          <w:trHeight w:val="406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407CC73E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E75719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Ir. Waryani,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MT.</w:t>
            </w:r>
          </w:p>
        </w:tc>
        <w:tc>
          <w:tcPr>
            <w:tcW w:w="1134" w:type="dxa"/>
            <w:vAlign w:val="center"/>
          </w:tcPr>
          <w:p w14:paraId="666A4897" w14:textId="24205D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166FB91A" w14:textId="40DE1D8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4E412D">
        <w:trPr>
          <w:trHeight w:val="425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Sifat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32181B49" w:rsidR="00D26B7A" w:rsidRPr="00B200EF" w:rsidRDefault="00303E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Buka</w:t>
            </w:r>
            <w:proofErr w:type="spellEnd"/>
            <w:r w:rsidR="00D26B7A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="00D26B7A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843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4A7360A2" w14:textId="3861D6E6" w:rsidR="00B76AF0" w:rsidRDefault="00B76AF0" w:rsidP="00B76AF0">
      <w:pPr>
        <w:jc w:val="both"/>
        <w:rPr>
          <w:lang w:val="sv-SE"/>
        </w:rPr>
      </w:pPr>
    </w:p>
    <w:p w14:paraId="40D94564" w14:textId="77777777" w:rsidR="00B76AF0" w:rsidRPr="001053A3" w:rsidRDefault="00B76AF0" w:rsidP="00B76AF0">
      <w:pPr>
        <w:jc w:val="both"/>
        <w:rPr>
          <w:sz w:val="10"/>
          <w:szCs w:val="10"/>
          <w:lang w:val="sv-SE"/>
        </w:rPr>
      </w:pPr>
    </w:p>
    <w:p w14:paraId="6A47EF42" w14:textId="77777777" w:rsidR="00B76AF0" w:rsidRPr="0007252C" w:rsidRDefault="00B76AF0" w:rsidP="00B76AF0">
      <w:pPr>
        <w:numPr>
          <w:ilvl w:val="0"/>
          <w:numId w:val="13"/>
        </w:numPr>
        <w:spacing w:after="0" w:line="240" w:lineRule="auto"/>
        <w:rPr>
          <w:sz w:val="24"/>
          <w:szCs w:val="24"/>
          <w:lang w:val="sv-SE"/>
        </w:rPr>
      </w:pPr>
      <w:r w:rsidRPr="0007252C">
        <w:rPr>
          <w:sz w:val="24"/>
          <w:szCs w:val="24"/>
          <w:lang w:val="sv-SE"/>
        </w:rPr>
        <w:t xml:space="preserve">Suku ketiga sebuah deret hitung adalah 34 dan suku ke -17 nya adalah -8. </w:t>
      </w:r>
    </w:p>
    <w:p w14:paraId="14A1FF9A" w14:textId="77777777" w:rsidR="00B76AF0" w:rsidRPr="0007252C" w:rsidRDefault="00B76AF0" w:rsidP="00B76AF0">
      <w:pPr>
        <w:ind w:left="720"/>
        <w:rPr>
          <w:sz w:val="24"/>
          <w:szCs w:val="24"/>
          <w:lang w:val="sv-SE"/>
        </w:rPr>
      </w:pPr>
      <w:r w:rsidRPr="0007252C">
        <w:rPr>
          <w:sz w:val="24"/>
          <w:szCs w:val="24"/>
          <w:lang w:val="sv-SE"/>
        </w:rPr>
        <w:t>Tentukan  :</w:t>
      </w:r>
    </w:p>
    <w:p w14:paraId="3A87173B" w14:textId="4F494D74" w:rsidR="00B76AF0" w:rsidRPr="0007252C" w:rsidRDefault="00B76AF0" w:rsidP="00B76AF0">
      <w:pPr>
        <w:pStyle w:val="ListParagraph"/>
        <w:numPr>
          <w:ilvl w:val="0"/>
          <w:numId w:val="15"/>
        </w:numPr>
        <w:rPr>
          <w:sz w:val="24"/>
          <w:szCs w:val="24"/>
          <w:lang w:val="sv-SE"/>
        </w:rPr>
      </w:pPr>
      <w:r w:rsidRPr="0007252C">
        <w:rPr>
          <w:sz w:val="24"/>
          <w:szCs w:val="24"/>
          <w:lang w:val="sv-SE"/>
        </w:rPr>
        <w:t>Suku ke -10</w:t>
      </w:r>
    </w:p>
    <w:p w14:paraId="64B2A053" w14:textId="6ADA1A1B" w:rsidR="00B76AF0" w:rsidRPr="0007252C" w:rsidRDefault="00B76AF0" w:rsidP="00B76AF0">
      <w:pPr>
        <w:pStyle w:val="ListParagraph"/>
        <w:numPr>
          <w:ilvl w:val="0"/>
          <w:numId w:val="15"/>
        </w:numPr>
        <w:rPr>
          <w:sz w:val="24"/>
          <w:szCs w:val="24"/>
          <w:lang w:val="sv-SE"/>
        </w:rPr>
      </w:pPr>
      <w:r w:rsidRPr="0007252C">
        <w:rPr>
          <w:sz w:val="24"/>
          <w:szCs w:val="24"/>
          <w:lang w:val="sv-SE"/>
        </w:rPr>
        <w:t>Jumlah 25 sukunya yang pertama.</w:t>
      </w:r>
    </w:p>
    <w:p w14:paraId="33BD78D4" w14:textId="6C8DE84F" w:rsidR="00B76AF0" w:rsidRPr="0007252C" w:rsidRDefault="00B76AF0" w:rsidP="00B76AF0">
      <w:pPr>
        <w:pStyle w:val="ListParagraph"/>
        <w:numPr>
          <w:ilvl w:val="0"/>
          <w:numId w:val="15"/>
        </w:numPr>
        <w:rPr>
          <w:sz w:val="24"/>
          <w:szCs w:val="24"/>
          <w:lang w:val="sv-SE"/>
        </w:rPr>
      </w:pPr>
      <w:r w:rsidRPr="0007252C">
        <w:rPr>
          <w:sz w:val="24"/>
          <w:szCs w:val="24"/>
          <w:lang w:val="sv-SE"/>
        </w:rPr>
        <w:t>Buatkan Deretnya</w:t>
      </w:r>
    </w:p>
    <w:p w14:paraId="06D12D58" w14:textId="0A5673D4" w:rsidR="00B76AF0" w:rsidRPr="0007252C" w:rsidRDefault="00B76AF0" w:rsidP="00B76AF0">
      <w:pPr>
        <w:numPr>
          <w:ilvl w:val="0"/>
          <w:numId w:val="13"/>
        </w:numPr>
        <w:spacing w:after="0" w:line="240" w:lineRule="auto"/>
        <w:rPr>
          <w:sz w:val="24"/>
          <w:szCs w:val="24"/>
          <w:lang w:val="sv-SE"/>
        </w:rPr>
      </w:pPr>
      <w:r w:rsidRPr="0007252C">
        <w:rPr>
          <w:sz w:val="24"/>
          <w:szCs w:val="24"/>
          <w:lang w:val="sv-SE"/>
        </w:rPr>
        <w:t>T</w:t>
      </w:r>
      <w:r w:rsidR="0007252C">
        <w:rPr>
          <w:sz w:val="24"/>
          <w:szCs w:val="24"/>
          <w:lang w:val="sv-SE"/>
        </w:rPr>
        <w:t xml:space="preserve">entukan </w:t>
      </w:r>
      <w:r w:rsidR="006C0BEC">
        <w:rPr>
          <w:sz w:val="24"/>
          <w:szCs w:val="24"/>
          <w:lang w:val="sv-SE"/>
        </w:rPr>
        <w:t xml:space="preserve">dan gambarkan </w:t>
      </w:r>
      <w:r w:rsidR="0007252C">
        <w:rPr>
          <w:sz w:val="24"/>
          <w:szCs w:val="24"/>
          <w:lang w:val="sv-SE"/>
        </w:rPr>
        <w:t xml:space="preserve">daret </w:t>
      </w:r>
      <w:r w:rsidR="0007252C" w:rsidRPr="0007252C">
        <w:rPr>
          <w:sz w:val="24"/>
          <w:szCs w:val="24"/>
          <w:lang w:val="id-ID"/>
        </w:rPr>
        <w:t xml:space="preserve">Fourier dengan </w:t>
      </w:r>
      <w:proofErr w:type="spellStart"/>
      <w:r w:rsidR="0007252C">
        <w:rPr>
          <w:sz w:val="24"/>
          <w:szCs w:val="24"/>
        </w:rPr>
        <w:t>dari</w:t>
      </w:r>
      <w:proofErr w:type="spellEnd"/>
      <w:r w:rsidR="0007252C">
        <w:rPr>
          <w:sz w:val="24"/>
          <w:szCs w:val="24"/>
        </w:rPr>
        <w:t xml:space="preserve"> </w:t>
      </w:r>
      <w:proofErr w:type="spellStart"/>
      <w:r w:rsidR="0007252C">
        <w:rPr>
          <w:sz w:val="24"/>
          <w:szCs w:val="24"/>
        </w:rPr>
        <w:t>persamaan</w:t>
      </w:r>
      <w:proofErr w:type="spellEnd"/>
      <w:r w:rsidR="0007252C">
        <w:rPr>
          <w:sz w:val="24"/>
          <w:szCs w:val="24"/>
        </w:rPr>
        <w:t xml:space="preserve"> </w:t>
      </w:r>
      <w:proofErr w:type="spellStart"/>
      <w:r w:rsidR="0007252C">
        <w:rPr>
          <w:sz w:val="24"/>
          <w:szCs w:val="24"/>
        </w:rPr>
        <w:t>berikut</w:t>
      </w:r>
      <w:proofErr w:type="spellEnd"/>
    </w:p>
    <w:p w14:paraId="4BDC3B0E" w14:textId="77777777" w:rsidR="0007252C" w:rsidRPr="0007252C" w:rsidRDefault="0007252C" w:rsidP="0007252C">
      <w:pPr>
        <w:pStyle w:val="ListParagraph"/>
        <w:widowControl w:val="0"/>
        <w:numPr>
          <w:ilvl w:val="0"/>
          <w:numId w:val="18"/>
        </w:numPr>
        <w:tabs>
          <w:tab w:val="left" w:pos="1205"/>
          <w:tab w:val="left" w:pos="3820"/>
        </w:tabs>
        <w:autoSpaceDE w:val="0"/>
        <w:autoSpaceDN w:val="0"/>
        <w:spacing w:after="0" w:line="240" w:lineRule="auto"/>
        <w:contextualSpacing w:val="0"/>
        <w:rPr>
          <w:i/>
          <w:sz w:val="24"/>
          <w:szCs w:val="24"/>
          <w:lang w:val="id-ID"/>
        </w:rPr>
      </w:pPr>
      <w:r w:rsidRPr="0007252C">
        <w:rPr>
          <w:i/>
          <w:sz w:val="24"/>
          <w:szCs w:val="24"/>
          <w:lang w:val="id-ID"/>
        </w:rPr>
        <w:t>f</w:t>
      </w:r>
      <w:r w:rsidRPr="0007252C">
        <w:rPr>
          <w:i/>
          <w:sz w:val="24"/>
          <w:szCs w:val="24"/>
        </w:rPr>
        <w:t xml:space="preserve"> </w:t>
      </w:r>
      <w:r w:rsidRPr="0007252C">
        <w:rPr>
          <w:i/>
          <w:sz w:val="24"/>
          <w:szCs w:val="24"/>
          <w:lang w:val="id-ID"/>
        </w:rPr>
        <w:t>(x) =</w:t>
      </w:r>
      <w:r w:rsidRPr="0007252C">
        <w:rPr>
          <w:i/>
          <w:spacing w:val="-1"/>
          <w:sz w:val="24"/>
          <w:szCs w:val="24"/>
          <w:lang w:val="id-ID"/>
        </w:rPr>
        <w:t xml:space="preserve"> </w:t>
      </w:r>
      <w:r w:rsidRPr="0007252C">
        <w:rPr>
          <w:i/>
          <w:sz w:val="24"/>
          <w:szCs w:val="24"/>
          <w:lang w:val="id-ID"/>
        </w:rPr>
        <w:t>3x</w:t>
      </w:r>
      <w:r w:rsidRPr="0007252C">
        <w:rPr>
          <w:i/>
          <w:sz w:val="24"/>
          <w:szCs w:val="24"/>
          <w:lang w:val="id-ID"/>
        </w:rPr>
        <w:tab/>
        <w:t>pada</w:t>
      </w:r>
      <w:r w:rsidRPr="0007252C">
        <w:rPr>
          <w:i/>
          <w:spacing w:val="71"/>
          <w:sz w:val="24"/>
          <w:szCs w:val="24"/>
          <w:lang w:val="id-ID"/>
        </w:rPr>
        <w:t xml:space="preserve"> </w:t>
      </w:r>
      <w:r w:rsidRPr="0007252C">
        <w:rPr>
          <w:i/>
          <w:sz w:val="24"/>
          <w:szCs w:val="24"/>
          <w:lang w:val="id-ID"/>
        </w:rPr>
        <w:t>-2</w:t>
      </w:r>
      <w:r w:rsidRPr="0007252C">
        <w:rPr>
          <w:i/>
          <w:spacing w:val="70"/>
          <w:sz w:val="24"/>
          <w:szCs w:val="24"/>
          <w:lang w:val="id-ID"/>
        </w:rPr>
        <w:t xml:space="preserve"> </w:t>
      </w:r>
      <w:r w:rsidRPr="0007252C">
        <w:rPr>
          <w:i/>
          <w:sz w:val="24"/>
          <w:szCs w:val="24"/>
          <w:lang w:val="id-ID"/>
        </w:rPr>
        <w:t>&lt;</w:t>
      </w:r>
      <w:r w:rsidRPr="0007252C">
        <w:rPr>
          <w:i/>
          <w:spacing w:val="69"/>
          <w:sz w:val="24"/>
          <w:szCs w:val="24"/>
          <w:lang w:val="id-ID"/>
        </w:rPr>
        <w:t xml:space="preserve"> </w:t>
      </w:r>
      <w:r w:rsidRPr="0007252C">
        <w:rPr>
          <w:i/>
          <w:sz w:val="24"/>
          <w:szCs w:val="24"/>
          <w:lang w:val="id-ID"/>
        </w:rPr>
        <w:t>x</w:t>
      </w:r>
      <w:r w:rsidRPr="0007252C">
        <w:rPr>
          <w:i/>
          <w:spacing w:val="70"/>
          <w:sz w:val="24"/>
          <w:szCs w:val="24"/>
          <w:lang w:val="id-ID"/>
        </w:rPr>
        <w:t xml:space="preserve"> </w:t>
      </w:r>
      <w:r w:rsidRPr="0007252C">
        <w:rPr>
          <w:i/>
          <w:sz w:val="24"/>
          <w:szCs w:val="24"/>
          <w:lang w:val="id-ID"/>
        </w:rPr>
        <w:t>&lt;</w:t>
      </w:r>
      <w:r w:rsidRPr="0007252C">
        <w:rPr>
          <w:i/>
          <w:spacing w:val="66"/>
          <w:sz w:val="24"/>
          <w:szCs w:val="24"/>
          <w:lang w:val="id-ID"/>
        </w:rPr>
        <w:t xml:space="preserve"> </w:t>
      </w:r>
      <w:r w:rsidRPr="0007252C">
        <w:rPr>
          <w:i/>
          <w:sz w:val="24"/>
          <w:szCs w:val="24"/>
          <w:lang w:val="id-ID"/>
        </w:rPr>
        <w:t>2</w:t>
      </w:r>
    </w:p>
    <w:p w14:paraId="5AD25D0E" w14:textId="77777777" w:rsidR="0007252C" w:rsidRPr="0007252C" w:rsidRDefault="0007252C" w:rsidP="0007252C">
      <w:pPr>
        <w:pStyle w:val="ListParagraph"/>
        <w:numPr>
          <w:ilvl w:val="0"/>
          <w:numId w:val="18"/>
        </w:numPr>
        <w:rPr>
          <w:i/>
          <w:sz w:val="24"/>
          <w:szCs w:val="24"/>
          <w:lang w:val="id-ID"/>
        </w:rPr>
      </w:pPr>
      <w:r w:rsidRPr="0007252C">
        <w:rPr>
          <w:i/>
          <w:sz w:val="24"/>
          <w:szCs w:val="24"/>
          <w:lang w:val="id-ID"/>
        </w:rPr>
        <w:t>f(x) = x</w:t>
      </w:r>
      <w:r w:rsidRPr="0007252C">
        <w:rPr>
          <w:i/>
          <w:sz w:val="24"/>
          <w:szCs w:val="24"/>
          <w:vertAlign w:val="superscript"/>
          <w:lang w:val="id-ID"/>
        </w:rPr>
        <w:t>2</w:t>
      </w:r>
      <w:r w:rsidRPr="0007252C">
        <w:rPr>
          <w:i/>
          <w:sz w:val="24"/>
          <w:szCs w:val="24"/>
          <w:lang w:val="id-ID"/>
        </w:rPr>
        <w:tab/>
      </w:r>
      <w:r w:rsidRPr="0007252C">
        <w:rPr>
          <w:i/>
          <w:sz w:val="24"/>
          <w:szCs w:val="24"/>
          <w:lang w:val="id-ID"/>
        </w:rPr>
        <w:tab/>
      </w:r>
      <w:r w:rsidRPr="0007252C">
        <w:rPr>
          <w:i/>
          <w:sz w:val="24"/>
          <w:szCs w:val="24"/>
        </w:rPr>
        <w:t xml:space="preserve">                </w:t>
      </w:r>
      <w:r w:rsidRPr="0007252C">
        <w:rPr>
          <w:i/>
          <w:sz w:val="24"/>
          <w:szCs w:val="24"/>
          <w:lang w:val="id-ID"/>
        </w:rPr>
        <w:t>pada -2 &lt; x &lt; 2</w:t>
      </w:r>
    </w:p>
    <w:p w14:paraId="45DB78DD" w14:textId="12DA32AF" w:rsidR="0007252C" w:rsidRPr="0007252C" w:rsidRDefault="0007252C" w:rsidP="0007252C">
      <w:pPr>
        <w:numPr>
          <w:ilvl w:val="0"/>
          <w:numId w:val="13"/>
        </w:numPr>
        <w:rPr>
          <w:sz w:val="24"/>
          <w:szCs w:val="24"/>
          <w:lang w:val="id"/>
        </w:rPr>
      </w:pPr>
      <w:r w:rsidRPr="0007252C">
        <w:rPr>
          <w:sz w:val="24"/>
          <w:szCs w:val="24"/>
          <w:lang w:val="id"/>
        </w:rPr>
        <w:t xml:space="preserve">Tentukan </w:t>
      </w:r>
      <w:proofErr w:type="spellStart"/>
      <w:r w:rsidR="006C0BEC">
        <w:rPr>
          <w:sz w:val="24"/>
          <w:szCs w:val="24"/>
        </w:rPr>
        <w:t>dan</w:t>
      </w:r>
      <w:proofErr w:type="spellEnd"/>
      <w:r w:rsidR="006C0BEC">
        <w:rPr>
          <w:sz w:val="24"/>
          <w:szCs w:val="24"/>
        </w:rPr>
        <w:t xml:space="preserve"> </w:t>
      </w:r>
      <w:proofErr w:type="spellStart"/>
      <w:r w:rsidR="006C0BEC">
        <w:rPr>
          <w:sz w:val="24"/>
          <w:szCs w:val="24"/>
        </w:rPr>
        <w:t>Gambarkan</w:t>
      </w:r>
      <w:proofErr w:type="spellEnd"/>
      <w:r w:rsidR="006C0BEC">
        <w:rPr>
          <w:sz w:val="24"/>
          <w:szCs w:val="24"/>
        </w:rPr>
        <w:t xml:space="preserve"> </w:t>
      </w:r>
      <w:r w:rsidRPr="0007252C">
        <w:rPr>
          <w:sz w:val="24"/>
          <w:szCs w:val="24"/>
          <w:lang w:val="id"/>
        </w:rPr>
        <w:t xml:space="preserve">deret Fourier </w:t>
      </w:r>
      <w:proofErr w:type="spellStart"/>
      <w:r>
        <w:rPr>
          <w:sz w:val="24"/>
          <w:szCs w:val="24"/>
        </w:rPr>
        <w:t>dengan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menggunakan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deret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genap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dan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ganjil</w:t>
      </w:r>
      <w:proofErr w:type="spellEnd"/>
    </w:p>
    <w:p w14:paraId="0FB8A110" w14:textId="27CEBCC4" w:rsidR="0007252C" w:rsidRPr="0007252C" w:rsidRDefault="0007252C" w:rsidP="0007252C">
      <w:pPr>
        <w:pStyle w:val="ListParagraph"/>
        <w:numPr>
          <w:ilvl w:val="1"/>
          <w:numId w:val="18"/>
        </w:numPr>
        <w:spacing w:after="0" w:line="240" w:lineRule="auto"/>
        <w:rPr>
          <w:i/>
          <w:sz w:val="24"/>
          <w:szCs w:val="24"/>
          <w:lang w:val="id"/>
        </w:rPr>
      </w:pPr>
      <w:r w:rsidRPr="0007252C">
        <w:rPr>
          <w:i/>
          <w:sz w:val="24"/>
          <w:szCs w:val="24"/>
          <w:lang w:val="id"/>
        </w:rPr>
        <w:t xml:space="preserve">f(x) = </w:t>
      </w:r>
      <w:r w:rsidRPr="0007252C">
        <w:rPr>
          <w:i/>
          <w:sz w:val="24"/>
          <w:szCs w:val="24"/>
          <w:lang w:val="id-ID"/>
        </w:rPr>
        <w:t xml:space="preserve">2 </w:t>
      </w:r>
      <w:r w:rsidRPr="0007252C">
        <w:rPr>
          <w:i/>
          <w:sz w:val="24"/>
          <w:szCs w:val="24"/>
          <w:lang w:val="id"/>
        </w:rPr>
        <w:t>cos x</w:t>
      </w:r>
      <w:r w:rsidRPr="0007252C">
        <w:rPr>
          <w:i/>
          <w:sz w:val="24"/>
          <w:szCs w:val="24"/>
          <w:lang w:val="id"/>
        </w:rPr>
        <w:tab/>
        <w:t>pada</w:t>
      </w:r>
      <w:r w:rsidRPr="0007252C">
        <w:rPr>
          <w:i/>
          <w:sz w:val="24"/>
          <w:szCs w:val="24"/>
          <w:lang w:val="id"/>
        </w:rPr>
        <w:tab/>
        <w:t>- π &lt; x &lt; π</w:t>
      </w:r>
    </w:p>
    <w:p w14:paraId="39079012" w14:textId="27D9E614" w:rsidR="0007252C" w:rsidRPr="0007252C" w:rsidRDefault="0007252C" w:rsidP="0007252C">
      <w:pPr>
        <w:pStyle w:val="ListParagraph"/>
        <w:numPr>
          <w:ilvl w:val="1"/>
          <w:numId w:val="18"/>
        </w:numPr>
        <w:spacing w:after="0" w:line="240" w:lineRule="auto"/>
        <w:rPr>
          <w:i/>
          <w:sz w:val="24"/>
          <w:szCs w:val="24"/>
          <w:lang w:val="id"/>
        </w:rPr>
      </w:pPr>
      <w:r w:rsidRPr="0007252C">
        <w:rPr>
          <w:i/>
          <w:sz w:val="24"/>
          <w:szCs w:val="24"/>
          <w:lang w:val="id"/>
        </w:rPr>
        <w:t>f(x) = sin x</w:t>
      </w:r>
      <w:r w:rsidRPr="0007252C">
        <w:rPr>
          <w:i/>
          <w:sz w:val="24"/>
          <w:szCs w:val="24"/>
          <w:lang w:val="id"/>
        </w:rPr>
        <w:tab/>
        <w:t>pada</w:t>
      </w:r>
      <w:r w:rsidRPr="0007252C">
        <w:rPr>
          <w:i/>
          <w:sz w:val="24"/>
          <w:szCs w:val="24"/>
          <w:lang w:val="id"/>
        </w:rPr>
        <w:tab/>
        <w:t xml:space="preserve">- </w:t>
      </w:r>
      <w:r w:rsidRPr="0007252C">
        <w:rPr>
          <w:i/>
          <w:sz w:val="24"/>
          <w:szCs w:val="24"/>
          <w:lang w:val="id-ID"/>
        </w:rPr>
        <w:t>2</w:t>
      </w:r>
      <w:r w:rsidRPr="0007252C">
        <w:rPr>
          <w:i/>
          <w:sz w:val="24"/>
          <w:szCs w:val="24"/>
          <w:lang w:val="id"/>
        </w:rPr>
        <w:t xml:space="preserve">π &lt;  x &lt;  </w:t>
      </w:r>
      <w:r w:rsidRPr="0007252C">
        <w:rPr>
          <w:i/>
          <w:sz w:val="24"/>
          <w:szCs w:val="24"/>
          <w:lang w:val="id-ID"/>
        </w:rPr>
        <w:t>2</w:t>
      </w:r>
      <w:r w:rsidRPr="0007252C">
        <w:rPr>
          <w:i/>
          <w:sz w:val="24"/>
          <w:szCs w:val="24"/>
          <w:lang w:val="id"/>
        </w:rPr>
        <w:t>π</w:t>
      </w:r>
    </w:p>
    <w:p w14:paraId="320A9A26" w14:textId="241366A1" w:rsidR="0007252C" w:rsidRPr="0007252C" w:rsidRDefault="0007252C" w:rsidP="0007252C">
      <w:pPr>
        <w:spacing w:after="0" w:line="240" w:lineRule="auto"/>
        <w:ind w:left="720"/>
        <w:rPr>
          <w:i/>
          <w:sz w:val="24"/>
          <w:szCs w:val="24"/>
          <w:lang w:val="sv-SE"/>
        </w:rPr>
      </w:pPr>
    </w:p>
    <w:p w14:paraId="6EB8DFF5" w14:textId="4574A467" w:rsidR="00B200EF" w:rsidRPr="00B200EF" w:rsidRDefault="00B200EF" w:rsidP="00C644AA">
      <w:pPr>
        <w:jc w:val="both"/>
        <w:rPr>
          <w:rFonts w:asciiTheme="majorHAnsi" w:hAnsiTheme="majorHAnsi" w:cstheme="majorHAnsi"/>
          <w:b/>
          <w:sz w:val="24"/>
          <w:szCs w:val="24"/>
          <w:lang w:val="id-ID"/>
        </w:rPr>
      </w:pPr>
    </w:p>
    <w:p w14:paraId="4A6248A9" w14:textId="77777777" w:rsidR="00C86E0B" w:rsidRPr="009B22C9" w:rsidRDefault="00C86E0B" w:rsidP="00C86E0B">
      <w:pPr>
        <w:pStyle w:val="ListParagraph"/>
        <w:rPr>
          <w:rFonts w:asciiTheme="majorHAnsi" w:hAnsiTheme="majorHAnsi" w:cstheme="majorHAnsi"/>
          <w:sz w:val="24"/>
          <w:szCs w:val="24"/>
        </w:rPr>
      </w:pPr>
    </w:p>
    <w:tbl>
      <w:tblPr>
        <w:tblStyle w:val="TableGrid"/>
        <w:tblW w:w="0" w:type="auto"/>
        <w:tblInd w:w="279" w:type="dxa"/>
        <w:tblLook w:val="04A0" w:firstRow="1" w:lastRow="0" w:firstColumn="1" w:lastColumn="0" w:noHBand="0" w:noVBand="1"/>
      </w:tblPr>
      <w:tblGrid>
        <w:gridCol w:w="3822"/>
      </w:tblGrid>
      <w:tr w:rsidR="00C86E0B" w:rsidRPr="00633DDE" w14:paraId="51C3A728" w14:textId="77777777" w:rsidTr="00162491">
        <w:trPr>
          <w:trHeight w:val="443"/>
        </w:trPr>
        <w:tc>
          <w:tcPr>
            <w:tcW w:w="3822" w:type="dxa"/>
          </w:tcPr>
          <w:p w14:paraId="378A5AA1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Sudah</w:t>
            </w:r>
            <w:proofErr w:type="spellEnd"/>
            <w:r w:rsidRPr="00633DDE">
              <w:rPr>
                <w:rFonts w:cstheme="minorHAnsi"/>
              </w:rPr>
              <w:t xml:space="preserve"> </w:t>
            </w:r>
            <w:proofErr w:type="spellStart"/>
            <w:r w:rsidRPr="00633DDE">
              <w:rPr>
                <w:rFonts w:cstheme="minorHAnsi"/>
              </w:rPr>
              <w:t>diverfikasi</w:t>
            </w:r>
            <w:proofErr w:type="spellEnd"/>
            <w:r w:rsidRPr="00633DDE">
              <w:rPr>
                <w:rFonts w:cstheme="minorHAnsi"/>
              </w:rPr>
              <w:t xml:space="preserve">  : </w:t>
            </w:r>
            <w:proofErr w:type="spellStart"/>
            <w:r w:rsidRPr="00633DDE">
              <w:rPr>
                <w:rFonts w:cstheme="minorHAnsi"/>
              </w:rPr>
              <w:t>Tanggal</w:t>
            </w:r>
            <w:proofErr w:type="spellEnd"/>
          </w:p>
        </w:tc>
      </w:tr>
      <w:tr w:rsidR="00C86E0B" w:rsidRPr="00633DDE" w14:paraId="7C62545E" w14:textId="77777777" w:rsidTr="00162491">
        <w:trPr>
          <w:trHeight w:val="1065"/>
        </w:trPr>
        <w:tc>
          <w:tcPr>
            <w:tcW w:w="3822" w:type="dxa"/>
          </w:tcPr>
          <w:p w14:paraId="59F08D1C" w14:textId="77777777" w:rsidR="00C86E0B" w:rsidRPr="00633DDE" w:rsidRDefault="00C86E0B" w:rsidP="00162491">
            <w:pPr>
              <w:rPr>
                <w:rFonts w:cstheme="minorHAnsi"/>
              </w:rPr>
            </w:pPr>
            <w:proofErr w:type="spellStart"/>
            <w:r w:rsidRPr="00633DDE">
              <w:rPr>
                <w:rFonts w:cstheme="minorHAnsi"/>
              </w:rPr>
              <w:t>Kaprodi</w:t>
            </w:r>
            <w:proofErr w:type="spellEnd"/>
            <w:r>
              <w:rPr>
                <w:rFonts w:cstheme="minorHAnsi"/>
              </w:rPr>
              <w:t>/</w:t>
            </w:r>
            <w:proofErr w:type="spellStart"/>
            <w:r>
              <w:rPr>
                <w:rFonts w:cstheme="minorHAnsi"/>
              </w:rPr>
              <w:t>Asprodi</w:t>
            </w:r>
            <w:proofErr w:type="spellEnd"/>
            <w:r w:rsidRPr="00633DDE">
              <w:rPr>
                <w:rFonts w:cstheme="minorHAnsi"/>
              </w:rPr>
              <w:t xml:space="preserve">   : </w:t>
            </w:r>
            <w:proofErr w:type="spellStart"/>
            <w:r w:rsidRPr="00633DDE">
              <w:rPr>
                <w:rFonts w:cstheme="minorHAnsi"/>
              </w:rPr>
              <w:t>Ttd</w:t>
            </w:r>
            <w:proofErr w:type="spellEnd"/>
          </w:p>
        </w:tc>
      </w:tr>
    </w:tbl>
    <w:p w14:paraId="634B9B40" w14:textId="77777777" w:rsidR="00C86E0B" w:rsidRDefault="00C86E0B" w:rsidP="00C86E0B">
      <w:pPr>
        <w:pStyle w:val="ListParagraph"/>
        <w:jc w:val="both"/>
        <w:rPr>
          <w:rFonts w:asciiTheme="majorHAnsi" w:hAnsiTheme="majorHAnsi" w:cstheme="majorHAnsi"/>
          <w:sz w:val="24"/>
          <w:szCs w:val="24"/>
        </w:rPr>
      </w:pPr>
    </w:p>
    <w:p w14:paraId="668FBEE3" w14:textId="77777777" w:rsidR="00C86E0B" w:rsidRDefault="00C86E0B" w:rsidP="00C86E0B">
      <w:pPr>
        <w:pStyle w:val="ListParagraph"/>
        <w:jc w:val="both"/>
        <w:rPr>
          <w:rFonts w:asciiTheme="majorHAnsi" w:hAnsiTheme="majorHAnsi" w:cstheme="majorHAnsi"/>
          <w:sz w:val="24"/>
          <w:szCs w:val="24"/>
        </w:rPr>
      </w:pPr>
    </w:p>
    <w:p w14:paraId="71F8DB17" w14:textId="77777777" w:rsidR="00C86E0B" w:rsidRPr="00C86E0B" w:rsidRDefault="00C86E0B" w:rsidP="00C86E0B">
      <w:pPr>
        <w:jc w:val="both"/>
        <w:rPr>
          <w:rFonts w:asciiTheme="majorHAnsi" w:hAnsiTheme="majorHAnsi" w:cstheme="majorHAnsi"/>
          <w:b/>
          <w:sz w:val="24"/>
          <w:szCs w:val="24"/>
        </w:rPr>
      </w:pPr>
      <w:r w:rsidRPr="00C86E0B">
        <w:rPr>
          <w:rFonts w:asciiTheme="majorHAnsi" w:hAnsiTheme="majorHAnsi" w:cstheme="majorHAnsi"/>
          <w:b/>
          <w:sz w:val="24"/>
          <w:szCs w:val="24"/>
        </w:rPr>
        <w:t xml:space="preserve">Kisi2 </w:t>
      </w:r>
      <w:proofErr w:type="spellStart"/>
      <w:r w:rsidRPr="00C86E0B">
        <w:rPr>
          <w:rFonts w:asciiTheme="majorHAnsi" w:hAnsiTheme="majorHAnsi" w:cstheme="majorHAnsi"/>
          <w:b/>
          <w:sz w:val="24"/>
          <w:szCs w:val="24"/>
        </w:rPr>
        <w:t>Jawaban</w:t>
      </w:r>
      <w:proofErr w:type="spellEnd"/>
    </w:p>
    <w:tbl>
      <w:tblPr>
        <w:tblStyle w:val="TableGrid1"/>
        <w:tblW w:w="9776" w:type="dxa"/>
        <w:tblLayout w:type="fixed"/>
        <w:tblLook w:val="04A0" w:firstRow="1" w:lastRow="0" w:firstColumn="1" w:lastColumn="0" w:noHBand="0" w:noVBand="1"/>
      </w:tblPr>
      <w:tblGrid>
        <w:gridCol w:w="562"/>
        <w:gridCol w:w="2977"/>
        <w:gridCol w:w="1276"/>
        <w:gridCol w:w="3544"/>
        <w:gridCol w:w="1417"/>
      </w:tblGrid>
      <w:tr w:rsidR="00C86E0B" w:rsidRPr="00C86E0B" w14:paraId="0367ADC4" w14:textId="77777777" w:rsidTr="004E412D">
        <w:tc>
          <w:tcPr>
            <w:tcW w:w="562" w:type="dxa"/>
          </w:tcPr>
          <w:p w14:paraId="72F9F63E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No</w:t>
            </w:r>
          </w:p>
        </w:tc>
        <w:tc>
          <w:tcPr>
            <w:tcW w:w="2977" w:type="dxa"/>
          </w:tcPr>
          <w:p w14:paraId="7A689025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Indikator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/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Kompetensi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Dasar</w:t>
            </w:r>
            <w:proofErr w:type="spellEnd"/>
          </w:p>
        </w:tc>
        <w:tc>
          <w:tcPr>
            <w:tcW w:w="1276" w:type="dxa"/>
          </w:tcPr>
          <w:p w14:paraId="186EE3BD" w14:textId="7AC42D4B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Kognitif</w:t>
            </w:r>
            <w:proofErr w:type="spellEnd"/>
          </w:p>
        </w:tc>
        <w:tc>
          <w:tcPr>
            <w:tcW w:w="3544" w:type="dxa"/>
          </w:tcPr>
          <w:p w14:paraId="71238CB8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Soal</w:t>
            </w:r>
            <w:proofErr w:type="spellEnd"/>
          </w:p>
        </w:tc>
        <w:tc>
          <w:tcPr>
            <w:tcW w:w="1417" w:type="dxa"/>
          </w:tcPr>
          <w:p w14:paraId="7BDA5E7C" w14:textId="77777777" w:rsidR="00C86E0B" w:rsidRPr="00C86E0B" w:rsidRDefault="00C86E0B" w:rsidP="004E412D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Kisi-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kisi</w:t>
            </w:r>
            <w:proofErr w:type="spellEnd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 xml:space="preserve"> </w:t>
            </w:r>
            <w:proofErr w:type="spellStart"/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jawaban</w:t>
            </w:r>
            <w:proofErr w:type="spellEnd"/>
          </w:p>
        </w:tc>
      </w:tr>
      <w:tr w:rsidR="00C86E0B" w:rsidRPr="00C86E0B" w14:paraId="5299F0E5" w14:textId="77777777" w:rsidTr="004E412D">
        <w:trPr>
          <w:trHeight w:val="2791"/>
        </w:trPr>
        <w:tc>
          <w:tcPr>
            <w:tcW w:w="562" w:type="dxa"/>
          </w:tcPr>
          <w:p w14:paraId="3B81EF47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1</w:t>
            </w:r>
          </w:p>
        </w:tc>
        <w:tc>
          <w:tcPr>
            <w:tcW w:w="2977" w:type="dxa"/>
          </w:tcPr>
          <w:p w14:paraId="1B2F524B" w14:textId="0174D5DA" w:rsidR="006C0BEC" w:rsidRPr="00C86E0B" w:rsidRDefault="004E412D" w:rsidP="006C0BEC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 w:rsidRPr="004E412D">
              <w:rPr>
                <w:rFonts w:ascii="Calibri" w:eastAsia="Calibri" w:hAnsi="Calibri" w:cs="Calibri"/>
                <w:sz w:val="24"/>
                <w:szCs w:val="24"/>
                <w:lang w:val="id-ID"/>
              </w:rPr>
              <w:t xml:space="preserve">Mampu Merumuskan dan Menyakini beberapa  konsep teoritis prinsip dasar matematika, Persamaan matematika untuk menyelesaikan permasalahan bidang teknik elektro </w:t>
            </w:r>
            <w:r w:rsidR="006C0BEC">
              <w:rPr>
                <w:rFonts w:ascii="Calibri" w:eastAsia="Calibri" w:hAnsi="Calibri" w:cs="Calibri"/>
                <w:sz w:val="24"/>
                <w:szCs w:val="24"/>
              </w:rPr>
              <w:t>(</w:t>
            </w:r>
            <w:r w:rsidR="006C0BEC"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Sub CPMK 2</w:t>
            </w:r>
            <w:r w:rsidR="006C0BEC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)</w:t>
            </w:r>
          </w:p>
          <w:p w14:paraId="02C53DAE" w14:textId="3B35D4BE" w:rsidR="00C86E0B" w:rsidRPr="00C86E0B" w:rsidRDefault="00C86E0B" w:rsidP="004E412D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63DBE93E" w14:textId="77777777" w:rsidR="00C86E0B" w:rsidRPr="00C86E0B" w:rsidRDefault="00C86E0B" w:rsidP="004E412D">
            <w:pPr>
              <w:jc w:val="center"/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</w:pPr>
            <w:r w:rsidRPr="00C86E0B">
              <w:rPr>
                <w:rFonts w:asciiTheme="majorHAnsi" w:eastAsia="Arial Unicode MS" w:hAnsiTheme="majorHAnsi" w:cstheme="majorHAnsi"/>
                <w:color w:val="000000" w:themeColor="text1"/>
                <w:sz w:val="24"/>
                <w:szCs w:val="24"/>
              </w:rPr>
              <w:t>C3</w:t>
            </w:r>
          </w:p>
        </w:tc>
        <w:tc>
          <w:tcPr>
            <w:tcW w:w="3544" w:type="dxa"/>
          </w:tcPr>
          <w:p w14:paraId="286A9CB2" w14:textId="008B4AE0" w:rsidR="004E412D" w:rsidRPr="0007252C" w:rsidRDefault="004E412D" w:rsidP="004E412D">
            <w:pPr>
              <w:rPr>
                <w:sz w:val="24"/>
                <w:szCs w:val="24"/>
                <w:lang w:val="sv-SE"/>
              </w:rPr>
            </w:pPr>
            <w:r>
              <w:rPr>
                <w:sz w:val="24"/>
                <w:szCs w:val="24"/>
                <w:lang w:val="sv-SE"/>
              </w:rPr>
              <w:t>Barisan dan Deret,  dengan menghitung s</w:t>
            </w:r>
            <w:r w:rsidRPr="0007252C">
              <w:rPr>
                <w:sz w:val="24"/>
                <w:szCs w:val="24"/>
                <w:lang w:val="sv-SE"/>
              </w:rPr>
              <w:t xml:space="preserve">uku ketiga sebuah deret hitung adalah 34 dan suku ke -17 nya adalah -8. </w:t>
            </w:r>
          </w:p>
          <w:p w14:paraId="068FCFBD" w14:textId="3FA132F4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417" w:type="dxa"/>
          </w:tcPr>
          <w:p w14:paraId="56213277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C86E0B" w:rsidRPr="00C86E0B" w14:paraId="16BB6AD2" w14:textId="77777777" w:rsidTr="004E412D">
        <w:tc>
          <w:tcPr>
            <w:tcW w:w="562" w:type="dxa"/>
          </w:tcPr>
          <w:p w14:paraId="76BB7015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2</w:t>
            </w:r>
          </w:p>
        </w:tc>
        <w:tc>
          <w:tcPr>
            <w:tcW w:w="2977" w:type="dxa"/>
          </w:tcPr>
          <w:p w14:paraId="6A356F16" w14:textId="69B5DF13" w:rsidR="006C0BEC" w:rsidRPr="00C86E0B" w:rsidRDefault="006C0BEC" w:rsidP="006C0BEC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 w:rsidRPr="004E412D">
              <w:rPr>
                <w:rFonts w:ascii="Calibri" w:eastAsia="Calibri" w:hAnsi="Calibri" w:cs="Calibri"/>
                <w:sz w:val="24"/>
                <w:szCs w:val="24"/>
                <w:lang w:val="id-ID"/>
              </w:rPr>
              <w:t xml:space="preserve">Mampu Merumuskan dan Menyakini beberapa  konsep teoritis prinsip dasar matematika, Persamaan matematika untuk menyelesaikan permasalahan bidang teknik elektro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dan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Merapkannya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sz w:val="24"/>
                <w:szCs w:val="24"/>
              </w:rPr>
              <w:t>(</w:t>
            </w:r>
            <w:r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Sub CPMK 2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, </w:t>
            </w:r>
            <w:r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)</w:t>
            </w:r>
          </w:p>
          <w:p w14:paraId="72963424" w14:textId="1BE98F91" w:rsidR="006C0BEC" w:rsidRPr="00C86E0B" w:rsidRDefault="006C0BEC" w:rsidP="006C0BEC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</w:p>
          <w:p w14:paraId="7F662981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  <w:p w14:paraId="0D532B9C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ABCA8F5" w14:textId="66079DFF" w:rsidR="00C86E0B" w:rsidRPr="00C86E0B" w:rsidRDefault="00C86E0B" w:rsidP="006C0BE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C</w:t>
            </w:r>
            <w:r w:rsidR="006C0BEC"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3544" w:type="dxa"/>
          </w:tcPr>
          <w:p w14:paraId="1BB39247" w14:textId="1A65E590" w:rsidR="006C0BEC" w:rsidRPr="0007252C" w:rsidRDefault="006C0BEC" w:rsidP="006C0BEC">
            <w:pPr>
              <w:rPr>
                <w:sz w:val="24"/>
                <w:szCs w:val="24"/>
                <w:lang w:val="sv-SE"/>
              </w:rPr>
            </w:pPr>
            <w:r>
              <w:rPr>
                <w:sz w:val="24"/>
                <w:szCs w:val="24"/>
                <w:lang w:val="sv-SE"/>
              </w:rPr>
              <w:t>Deret Fourer</w:t>
            </w:r>
            <w:bookmarkStart w:id="0" w:name="_GoBack"/>
            <w:bookmarkEnd w:id="0"/>
            <w:r>
              <w:rPr>
                <w:sz w:val="24"/>
                <w:szCs w:val="24"/>
                <w:lang w:val="sv-SE"/>
              </w:rPr>
              <w:t>, M</w:t>
            </w:r>
            <w:r>
              <w:rPr>
                <w:sz w:val="24"/>
                <w:szCs w:val="24"/>
                <w:lang w:val="sv-SE"/>
              </w:rPr>
              <w:t xml:space="preserve">entukan dan gambarkan daret </w:t>
            </w:r>
            <w:r w:rsidRPr="0007252C">
              <w:rPr>
                <w:sz w:val="24"/>
                <w:szCs w:val="24"/>
                <w:lang w:val="id-ID"/>
              </w:rPr>
              <w:t xml:space="preserve">Fourier dengan </w:t>
            </w:r>
            <w:proofErr w:type="spellStart"/>
            <w:r>
              <w:rPr>
                <w:sz w:val="24"/>
                <w:szCs w:val="24"/>
              </w:rPr>
              <w:t>dari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persamaan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berikut</w:t>
            </w:r>
            <w:proofErr w:type="spellEnd"/>
          </w:p>
          <w:p w14:paraId="418751F3" w14:textId="7A3CAE0F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417" w:type="dxa"/>
          </w:tcPr>
          <w:p w14:paraId="7F5FBBFA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  <w:tr w:rsidR="00C86E0B" w:rsidRPr="00C86E0B" w14:paraId="7DB92B9F" w14:textId="77777777" w:rsidTr="004E412D">
        <w:tc>
          <w:tcPr>
            <w:tcW w:w="562" w:type="dxa"/>
          </w:tcPr>
          <w:p w14:paraId="2EFDBDA7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3</w:t>
            </w:r>
          </w:p>
        </w:tc>
        <w:tc>
          <w:tcPr>
            <w:tcW w:w="2977" w:type="dxa"/>
          </w:tcPr>
          <w:p w14:paraId="36F62FF7" w14:textId="77777777" w:rsidR="006C0BEC" w:rsidRPr="00C86E0B" w:rsidRDefault="006C0BEC" w:rsidP="006C0BEC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  <w:r w:rsidRPr="004E412D">
              <w:rPr>
                <w:rFonts w:ascii="Calibri" w:eastAsia="Calibri" w:hAnsi="Calibri" w:cs="Calibri"/>
                <w:sz w:val="24"/>
                <w:szCs w:val="24"/>
                <w:lang w:val="id-ID"/>
              </w:rPr>
              <w:t xml:space="preserve">Mampu Merumuskan dan Menyakini beberapa  konsep teoritis prinsip dasar matematika, Persamaan matematika untuk menyelesaikan permasalahan bidang teknik elektro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dan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Calibri" w:eastAsia="Calibri" w:hAnsi="Calibri" w:cs="Calibri"/>
                <w:sz w:val="24"/>
                <w:szCs w:val="24"/>
              </w:rPr>
              <w:t>Merapkannya</w:t>
            </w:r>
            <w:proofErr w:type="spellEnd"/>
            <w:r>
              <w:rPr>
                <w:rFonts w:ascii="Calibri" w:eastAsia="Calibri" w:hAnsi="Calibri" w:cs="Calibri"/>
                <w:sz w:val="24"/>
                <w:szCs w:val="24"/>
              </w:rPr>
              <w:t xml:space="preserve"> (</w:t>
            </w:r>
            <w:r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Sub CPMK 2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, </w:t>
            </w:r>
            <w:r w:rsidRPr="00C86E0B"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 xml:space="preserve">Sub CPMK </w:t>
            </w:r>
            <w:r>
              <w:rPr>
                <w:rFonts w:asciiTheme="majorHAnsi" w:hAnsiTheme="majorHAnsi" w:cstheme="majorHAnsi"/>
                <w:bCs/>
                <w:color w:val="0070C0"/>
                <w:sz w:val="24"/>
                <w:szCs w:val="24"/>
              </w:rPr>
              <w:t>)</w:t>
            </w:r>
          </w:p>
          <w:p w14:paraId="1D9AEC9A" w14:textId="77777777" w:rsidR="006C0BEC" w:rsidRPr="00C86E0B" w:rsidRDefault="006C0BEC" w:rsidP="006C0BEC">
            <w:pPr>
              <w:jc w:val="both"/>
              <w:rPr>
                <w:rFonts w:asciiTheme="majorHAnsi" w:hAnsiTheme="majorHAnsi" w:cstheme="majorHAnsi"/>
                <w:color w:val="0070C0"/>
                <w:sz w:val="24"/>
                <w:szCs w:val="24"/>
              </w:rPr>
            </w:pPr>
          </w:p>
          <w:p w14:paraId="57616E75" w14:textId="1504162A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276" w:type="dxa"/>
          </w:tcPr>
          <w:p w14:paraId="4FD76096" w14:textId="30BAEF88" w:rsidR="00C86E0B" w:rsidRPr="00C86E0B" w:rsidRDefault="00C86E0B" w:rsidP="006C0BEC">
            <w:pPr>
              <w:jc w:val="center"/>
              <w:rPr>
                <w:rFonts w:asciiTheme="majorHAnsi" w:hAnsiTheme="majorHAnsi" w:cstheme="majorHAnsi"/>
                <w:sz w:val="24"/>
                <w:szCs w:val="24"/>
              </w:rPr>
            </w:pPr>
            <w:r w:rsidRPr="00C86E0B">
              <w:rPr>
                <w:rFonts w:asciiTheme="majorHAnsi" w:hAnsiTheme="majorHAnsi" w:cstheme="majorHAnsi"/>
                <w:sz w:val="24"/>
                <w:szCs w:val="24"/>
              </w:rPr>
              <w:t>C4</w:t>
            </w:r>
          </w:p>
        </w:tc>
        <w:tc>
          <w:tcPr>
            <w:tcW w:w="3544" w:type="dxa"/>
          </w:tcPr>
          <w:p w14:paraId="7A714D4C" w14:textId="77777777" w:rsidR="006C0BEC" w:rsidRPr="0007252C" w:rsidRDefault="006C0BEC" w:rsidP="006C0BEC">
            <w:pPr>
              <w:rPr>
                <w:sz w:val="24"/>
                <w:szCs w:val="24"/>
                <w:lang w:val="sv-SE"/>
              </w:rPr>
            </w:pPr>
            <w:r>
              <w:rPr>
                <w:sz w:val="24"/>
                <w:szCs w:val="24"/>
                <w:lang w:val="sv-SE"/>
              </w:rPr>
              <w:t xml:space="preserve">Deret Fourer genap dan ganjil, Mentukan dan gambarkan daret </w:t>
            </w:r>
            <w:r w:rsidRPr="0007252C">
              <w:rPr>
                <w:sz w:val="24"/>
                <w:szCs w:val="24"/>
                <w:lang w:val="id-ID"/>
              </w:rPr>
              <w:t xml:space="preserve">Fourier dengan </w:t>
            </w:r>
            <w:proofErr w:type="spellStart"/>
            <w:r>
              <w:rPr>
                <w:sz w:val="24"/>
                <w:szCs w:val="24"/>
              </w:rPr>
              <w:t>dari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persamaan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berikut</w:t>
            </w:r>
            <w:proofErr w:type="spellEnd"/>
          </w:p>
          <w:p w14:paraId="14A12B6B" w14:textId="58D2F983" w:rsidR="00C86E0B" w:rsidRPr="00C86E0B" w:rsidRDefault="00C86E0B" w:rsidP="00C86E0B">
            <w:pPr>
              <w:spacing w:after="200" w:line="276" w:lineRule="auto"/>
              <w:ind w:left="33"/>
              <w:contextualSpacing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  <w:tc>
          <w:tcPr>
            <w:tcW w:w="1417" w:type="dxa"/>
          </w:tcPr>
          <w:p w14:paraId="060B61F2" w14:textId="77777777" w:rsidR="00C86E0B" w:rsidRPr="00C86E0B" w:rsidRDefault="00C86E0B" w:rsidP="00C86E0B">
            <w:pPr>
              <w:jc w:val="both"/>
              <w:rPr>
                <w:rFonts w:asciiTheme="majorHAnsi" w:hAnsiTheme="majorHAnsi" w:cstheme="majorHAnsi"/>
                <w:sz w:val="24"/>
                <w:szCs w:val="24"/>
              </w:rPr>
            </w:pPr>
          </w:p>
        </w:tc>
      </w:tr>
    </w:tbl>
    <w:p w14:paraId="337B61CC" w14:textId="77777777" w:rsidR="00B200EF" w:rsidRDefault="00B200EF" w:rsidP="00C644AA">
      <w:pPr>
        <w:jc w:val="both"/>
        <w:rPr>
          <w:rFonts w:asciiTheme="majorHAnsi" w:hAnsiTheme="majorHAnsi" w:cstheme="majorHAnsi"/>
          <w:b/>
          <w:lang w:val="id-ID"/>
        </w:rPr>
      </w:pPr>
    </w:p>
    <w:sectPr w:rsidR="00B200EF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78FCBA7" w14:textId="77777777" w:rsidR="009B2504" w:rsidRDefault="009B2504" w:rsidP="00B17E80">
      <w:pPr>
        <w:spacing w:after="0" w:line="240" w:lineRule="auto"/>
      </w:pPr>
      <w:r>
        <w:separator/>
      </w:r>
    </w:p>
  </w:endnote>
  <w:endnote w:type="continuationSeparator" w:id="0">
    <w:p w14:paraId="17F30D01" w14:textId="77777777" w:rsidR="009B2504" w:rsidRDefault="009B2504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4AF1304" w14:textId="77777777" w:rsidR="009B2504" w:rsidRDefault="009B2504" w:rsidP="00B17E80">
      <w:pPr>
        <w:spacing w:after="0" w:line="240" w:lineRule="auto"/>
      </w:pPr>
      <w:r>
        <w:separator/>
      </w:r>
    </w:p>
  </w:footnote>
  <w:footnote w:type="continuationSeparator" w:id="0">
    <w:p w14:paraId="363F86D0" w14:textId="77777777" w:rsidR="009B2504" w:rsidRDefault="009B2504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548F45" w14:textId="1C8C1E98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>PANITIA UJIAN TENGAH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4E767EF3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2F1192E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C2DAE98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FE2E67"/>
    <w:multiLevelType w:val="hybridMultilevel"/>
    <w:tmpl w:val="AE1AD0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50724B3"/>
    <w:multiLevelType w:val="hybridMultilevel"/>
    <w:tmpl w:val="E69A57D0"/>
    <w:lvl w:ilvl="0" w:tplc="A06CEE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A221B5F"/>
    <w:multiLevelType w:val="hybridMultilevel"/>
    <w:tmpl w:val="D4404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1C1903"/>
    <w:multiLevelType w:val="hybridMultilevel"/>
    <w:tmpl w:val="57C0BF90"/>
    <w:lvl w:ilvl="0" w:tplc="8D0805C2">
      <w:start w:val="1"/>
      <w:numFmt w:val="decimal"/>
      <w:lvlText w:val="%1."/>
      <w:lvlJc w:val="left"/>
      <w:pPr>
        <w:ind w:left="990" w:hanging="29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eastAsia="en-US" w:bidi="ar-SA"/>
      </w:rPr>
    </w:lvl>
    <w:lvl w:ilvl="1" w:tplc="42CABCA4">
      <w:start w:val="1"/>
      <w:numFmt w:val="lowerLetter"/>
      <w:lvlText w:val="%2."/>
      <w:lvlJc w:val="left"/>
      <w:pPr>
        <w:ind w:left="1204" w:hanging="264"/>
      </w:pPr>
      <w:rPr>
        <w:rFonts w:ascii="Times New Roman" w:eastAsia="Times New Roman" w:hAnsi="Times New Roman" w:cs="Times New Roman" w:hint="default"/>
        <w:w w:val="100"/>
        <w:sz w:val="28"/>
        <w:szCs w:val="28"/>
        <w:lang w:eastAsia="en-US" w:bidi="ar-SA"/>
      </w:rPr>
    </w:lvl>
    <w:lvl w:ilvl="2" w:tplc="502039D2">
      <w:numFmt w:val="bullet"/>
      <w:lvlText w:val="•"/>
      <w:lvlJc w:val="left"/>
      <w:pPr>
        <w:ind w:left="1300" w:hanging="264"/>
      </w:pPr>
      <w:rPr>
        <w:lang w:eastAsia="en-US" w:bidi="ar-SA"/>
      </w:rPr>
    </w:lvl>
    <w:lvl w:ilvl="3" w:tplc="79A2A614">
      <w:numFmt w:val="bullet"/>
      <w:lvlText w:val="•"/>
      <w:lvlJc w:val="left"/>
      <w:pPr>
        <w:ind w:left="2378" w:hanging="264"/>
      </w:pPr>
      <w:rPr>
        <w:lang w:eastAsia="en-US" w:bidi="ar-SA"/>
      </w:rPr>
    </w:lvl>
    <w:lvl w:ilvl="4" w:tplc="D280044A">
      <w:numFmt w:val="bullet"/>
      <w:lvlText w:val="•"/>
      <w:lvlJc w:val="left"/>
      <w:pPr>
        <w:ind w:left="3457" w:hanging="264"/>
      </w:pPr>
      <w:rPr>
        <w:lang w:eastAsia="en-US" w:bidi="ar-SA"/>
      </w:rPr>
    </w:lvl>
    <w:lvl w:ilvl="5" w:tplc="DA3242A2">
      <w:numFmt w:val="bullet"/>
      <w:lvlText w:val="•"/>
      <w:lvlJc w:val="left"/>
      <w:pPr>
        <w:ind w:left="4535" w:hanging="264"/>
      </w:pPr>
      <w:rPr>
        <w:lang w:eastAsia="en-US" w:bidi="ar-SA"/>
      </w:rPr>
    </w:lvl>
    <w:lvl w:ilvl="6" w:tplc="B05683AA">
      <w:numFmt w:val="bullet"/>
      <w:lvlText w:val="•"/>
      <w:lvlJc w:val="left"/>
      <w:pPr>
        <w:ind w:left="5614" w:hanging="264"/>
      </w:pPr>
      <w:rPr>
        <w:lang w:eastAsia="en-US" w:bidi="ar-SA"/>
      </w:rPr>
    </w:lvl>
    <w:lvl w:ilvl="7" w:tplc="7AAE07BE">
      <w:numFmt w:val="bullet"/>
      <w:lvlText w:val="•"/>
      <w:lvlJc w:val="left"/>
      <w:pPr>
        <w:ind w:left="6693" w:hanging="264"/>
      </w:pPr>
      <w:rPr>
        <w:lang w:eastAsia="en-US" w:bidi="ar-SA"/>
      </w:rPr>
    </w:lvl>
    <w:lvl w:ilvl="8" w:tplc="6BBC90A0">
      <w:numFmt w:val="bullet"/>
      <w:lvlText w:val="•"/>
      <w:lvlJc w:val="left"/>
      <w:pPr>
        <w:ind w:left="7771" w:hanging="264"/>
      </w:pPr>
      <w:rPr>
        <w:lang w:eastAsia="en-US" w:bidi="ar-SA"/>
      </w:rPr>
    </w:lvl>
  </w:abstractNum>
  <w:abstractNum w:abstractNumId="11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201393"/>
    <w:multiLevelType w:val="hybridMultilevel"/>
    <w:tmpl w:val="90C2DD12"/>
    <w:lvl w:ilvl="0" w:tplc="A3D0ED5C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B876DA3"/>
    <w:multiLevelType w:val="hybridMultilevel"/>
    <w:tmpl w:val="890AC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3361F33"/>
    <w:multiLevelType w:val="hybridMultilevel"/>
    <w:tmpl w:val="6B366A26"/>
    <w:lvl w:ilvl="0" w:tplc="946A187A">
      <w:start w:val="1"/>
      <w:numFmt w:val="lowerLetter"/>
      <w:lvlText w:val="%1."/>
      <w:lvlJc w:val="left"/>
      <w:pPr>
        <w:ind w:left="984" w:hanging="264"/>
      </w:pPr>
      <w:rPr>
        <w:rFonts w:ascii="Times New Roman" w:eastAsia="Times New Roman" w:hAnsi="Times New Roman" w:cs="Times New Roman" w:hint="default"/>
        <w:i/>
        <w:w w:val="100"/>
        <w:sz w:val="28"/>
        <w:szCs w:val="28"/>
        <w:lang w:eastAsia="en-US" w:bidi="ar-SA"/>
      </w:rPr>
    </w:lvl>
    <w:lvl w:ilvl="1" w:tplc="04090019">
      <w:start w:val="1"/>
      <w:numFmt w:val="lowerLetter"/>
      <w:lvlText w:val="%2."/>
      <w:lvlJc w:val="left"/>
      <w:pPr>
        <w:ind w:left="1220" w:hanging="360"/>
      </w:pPr>
    </w:lvl>
    <w:lvl w:ilvl="2" w:tplc="0409001B" w:tentative="1">
      <w:start w:val="1"/>
      <w:numFmt w:val="lowerRoman"/>
      <w:lvlText w:val="%3."/>
      <w:lvlJc w:val="right"/>
      <w:pPr>
        <w:ind w:left="1940" w:hanging="180"/>
      </w:pPr>
    </w:lvl>
    <w:lvl w:ilvl="3" w:tplc="0409000F" w:tentative="1">
      <w:start w:val="1"/>
      <w:numFmt w:val="decimal"/>
      <w:lvlText w:val="%4."/>
      <w:lvlJc w:val="left"/>
      <w:pPr>
        <w:ind w:left="2660" w:hanging="360"/>
      </w:pPr>
    </w:lvl>
    <w:lvl w:ilvl="4" w:tplc="04090019" w:tentative="1">
      <w:start w:val="1"/>
      <w:numFmt w:val="lowerLetter"/>
      <w:lvlText w:val="%5."/>
      <w:lvlJc w:val="left"/>
      <w:pPr>
        <w:ind w:left="3380" w:hanging="360"/>
      </w:pPr>
    </w:lvl>
    <w:lvl w:ilvl="5" w:tplc="0409001B" w:tentative="1">
      <w:start w:val="1"/>
      <w:numFmt w:val="lowerRoman"/>
      <w:lvlText w:val="%6."/>
      <w:lvlJc w:val="right"/>
      <w:pPr>
        <w:ind w:left="4100" w:hanging="180"/>
      </w:pPr>
    </w:lvl>
    <w:lvl w:ilvl="6" w:tplc="0409000F" w:tentative="1">
      <w:start w:val="1"/>
      <w:numFmt w:val="decimal"/>
      <w:lvlText w:val="%7."/>
      <w:lvlJc w:val="left"/>
      <w:pPr>
        <w:ind w:left="4820" w:hanging="360"/>
      </w:pPr>
    </w:lvl>
    <w:lvl w:ilvl="7" w:tplc="04090019" w:tentative="1">
      <w:start w:val="1"/>
      <w:numFmt w:val="lowerLetter"/>
      <w:lvlText w:val="%8."/>
      <w:lvlJc w:val="left"/>
      <w:pPr>
        <w:ind w:left="5540" w:hanging="360"/>
      </w:pPr>
    </w:lvl>
    <w:lvl w:ilvl="8" w:tplc="0409001B" w:tentative="1">
      <w:start w:val="1"/>
      <w:numFmt w:val="lowerRoman"/>
      <w:lvlText w:val="%9."/>
      <w:lvlJc w:val="right"/>
      <w:pPr>
        <w:ind w:left="6260" w:hanging="180"/>
      </w:pPr>
    </w:lvl>
  </w:abstractNum>
  <w:abstractNum w:abstractNumId="17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0"/>
  </w:num>
  <w:num w:numId="3">
    <w:abstractNumId w:val="17"/>
  </w:num>
  <w:num w:numId="4">
    <w:abstractNumId w:val="8"/>
  </w:num>
  <w:num w:numId="5">
    <w:abstractNumId w:val="11"/>
  </w:num>
  <w:num w:numId="6">
    <w:abstractNumId w:val="13"/>
  </w:num>
  <w:num w:numId="7">
    <w:abstractNumId w:val="1"/>
  </w:num>
  <w:num w:numId="8">
    <w:abstractNumId w:val="3"/>
  </w:num>
  <w:num w:numId="9">
    <w:abstractNumId w:val="18"/>
  </w:num>
  <w:num w:numId="10">
    <w:abstractNumId w:val="15"/>
  </w:num>
  <w:num w:numId="11">
    <w:abstractNumId w:val="2"/>
  </w:num>
  <w:num w:numId="12">
    <w:abstractNumId w:val="4"/>
  </w:num>
  <w:num w:numId="13">
    <w:abstractNumId w:val="9"/>
  </w:num>
  <w:num w:numId="14">
    <w:abstractNumId w:val="7"/>
  </w:num>
  <w:num w:numId="15">
    <w:abstractNumId w:val="12"/>
  </w:num>
  <w:num w:numId="16">
    <w:abstractNumId w:val="10"/>
    <w:lvlOverride w:ilvl="0">
      <w:startOverride w:val="1"/>
    </w:lvlOverride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7">
    <w:abstractNumId w:val="10"/>
  </w:num>
  <w:num w:numId="18">
    <w:abstractNumId w:val="16"/>
  </w:num>
  <w:num w:numId="19">
    <w:abstractNumId w:val="14"/>
  </w:num>
  <w:num w:numId="2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6F1D"/>
    <w:rsid w:val="00052035"/>
    <w:rsid w:val="0007252C"/>
    <w:rsid w:val="00087CCA"/>
    <w:rsid w:val="000A49E2"/>
    <w:rsid w:val="001359F5"/>
    <w:rsid w:val="00156B4E"/>
    <w:rsid w:val="001A5B75"/>
    <w:rsid w:val="001C5BE8"/>
    <w:rsid w:val="001E7278"/>
    <w:rsid w:val="002168D4"/>
    <w:rsid w:val="002C19AB"/>
    <w:rsid w:val="00303EE4"/>
    <w:rsid w:val="00363300"/>
    <w:rsid w:val="003D6184"/>
    <w:rsid w:val="003E6D65"/>
    <w:rsid w:val="00445FF7"/>
    <w:rsid w:val="00472446"/>
    <w:rsid w:val="004E412D"/>
    <w:rsid w:val="004F440E"/>
    <w:rsid w:val="005043ED"/>
    <w:rsid w:val="00524141"/>
    <w:rsid w:val="005D73C5"/>
    <w:rsid w:val="006106F7"/>
    <w:rsid w:val="006405A3"/>
    <w:rsid w:val="006A58F8"/>
    <w:rsid w:val="006C0BEC"/>
    <w:rsid w:val="007060A6"/>
    <w:rsid w:val="007232E4"/>
    <w:rsid w:val="007A0024"/>
    <w:rsid w:val="007E1A3E"/>
    <w:rsid w:val="007E3538"/>
    <w:rsid w:val="00802561"/>
    <w:rsid w:val="008137C2"/>
    <w:rsid w:val="00821B30"/>
    <w:rsid w:val="008344D3"/>
    <w:rsid w:val="00853310"/>
    <w:rsid w:val="00870850"/>
    <w:rsid w:val="00921571"/>
    <w:rsid w:val="009B2504"/>
    <w:rsid w:val="009B6711"/>
    <w:rsid w:val="00A045A6"/>
    <w:rsid w:val="00A71362"/>
    <w:rsid w:val="00B0335F"/>
    <w:rsid w:val="00B17E80"/>
    <w:rsid w:val="00B200EF"/>
    <w:rsid w:val="00B46F1D"/>
    <w:rsid w:val="00B6310C"/>
    <w:rsid w:val="00B76AF0"/>
    <w:rsid w:val="00BA4E71"/>
    <w:rsid w:val="00BB6301"/>
    <w:rsid w:val="00BD4DE3"/>
    <w:rsid w:val="00BE502B"/>
    <w:rsid w:val="00C644AA"/>
    <w:rsid w:val="00C86E0B"/>
    <w:rsid w:val="00CA4A0F"/>
    <w:rsid w:val="00CD107B"/>
    <w:rsid w:val="00D26B7A"/>
    <w:rsid w:val="00D57055"/>
    <w:rsid w:val="00D613BF"/>
    <w:rsid w:val="00D7242C"/>
    <w:rsid w:val="00DB5A04"/>
    <w:rsid w:val="00DD5EF0"/>
    <w:rsid w:val="00E44F1D"/>
    <w:rsid w:val="00E75719"/>
    <w:rsid w:val="00EF23ED"/>
    <w:rsid w:val="00F07B64"/>
    <w:rsid w:val="00F11DFD"/>
    <w:rsid w:val="00F41967"/>
    <w:rsid w:val="00F72E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table" w:customStyle="1" w:styleId="TableGrid1">
    <w:name w:val="Table Grid1"/>
    <w:basedOn w:val="TableNormal"/>
    <w:next w:val="TableGrid"/>
    <w:uiPriority w:val="39"/>
    <w:rsid w:val="00C86E0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312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163</TotalTime>
  <Pages>2</Pages>
  <Words>219</Words>
  <Characters>1541</Characters>
  <Application>Microsoft Office Word</Application>
  <DocSecurity>0</DocSecurity>
  <Lines>110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Susantias Pambayun</cp:lastModifiedBy>
  <cp:revision>4</cp:revision>
  <dcterms:created xsi:type="dcterms:W3CDTF">2023-04-08T23:19:00Z</dcterms:created>
  <dcterms:modified xsi:type="dcterms:W3CDTF">2023-04-09T08:40:00Z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68d15cb730ad8b1de7621b77bd3769b837492c5255c8d186b6ac6a4603a81f69</vt:lpwstr>
  </property>
</Properties>
</file>